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APPARATER; LEDNINGAR M.M. I RÖRSYSTEM ELLER RÖRLEDNINGSNÄT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RUMSMONTERADE VÄRMARE OCH KYLARE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</w:t>
      </w:r>
      <w:r w:rsidR="00B5361F">
        <w:rPr>
          <w:rFonts w:ascii="Arial" w:hAnsi="Arial" w:cs="Arial"/>
          <w:sz w:val="22"/>
          <w:szCs w:val="22"/>
        </w:rPr>
        <w:t>C</w:t>
      </w:r>
      <w:r w:rsidR="00B5361F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RUMSKYLAPPARATER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PTC.3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K</w:t>
      </w:r>
      <w:r w:rsidR="002D75CC">
        <w:rPr>
          <w:rFonts w:ascii="Arial" w:hAnsi="Arial" w:cs="Arial"/>
          <w:bCs/>
          <w:sz w:val="22"/>
          <w:szCs w:val="22"/>
        </w:rPr>
        <w:t>ylbafflar och konvektorer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PTC.31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="002D75CC">
        <w:rPr>
          <w:rFonts w:ascii="Arial" w:hAnsi="Arial" w:cs="Arial"/>
          <w:bCs/>
          <w:sz w:val="22"/>
          <w:szCs w:val="22"/>
        </w:rPr>
        <w:t>K</w:t>
      </w:r>
      <w:r w:rsidRPr="008F5E8B">
        <w:rPr>
          <w:rFonts w:ascii="Arial" w:hAnsi="Arial" w:cs="Arial"/>
          <w:bCs/>
          <w:sz w:val="22"/>
          <w:szCs w:val="22"/>
        </w:rPr>
        <w:t>ylbafflar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Default="008F5E8B" w:rsidP="00301613">
      <w:pPr>
        <w:pStyle w:val="Kodrubrik"/>
        <w:tabs>
          <w:tab w:val="right" w:pos="935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</w:t>
      </w:r>
      <w:r w:rsidR="00146DD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312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Kanalanslutna kylbafflar</w:t>
      </w:r>
    </w:p>
    <w:p w:rsidR="0094176C" w:rsidRPr="0094176C" w:rsidRDefault="0094176C" w:rsidP="00301613">
      <w:pPr>
        <w:pStyle w:val="Kodrubrik"/>
        <w:tabs>
          <w:tab w:val="right" w:pos="9356"/>
        </w:tabs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  <w:u w:val="single"/>
        </w:rPr>
        <w:t>XXXX</w:t>
      </w:r>
    </w:p>
    <w:p w:rsidR="00301613" w:rsidRPr="00445C9D" w:rsidRDefault="00301613" w:rsidP="00301613">
      <w:pPr>
        <w:pStyle w:val="Kodrubrik"/>
        <w:tabs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</w:p>
    <w:p w:rsidR="004B2A87" w:rsidRPr="00F0105D" w:rsidRDefault="0094176C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Tilluftsbaffel av Lindabs fabrikat </w:t>
      </w:r>
      <w:r w:rsidR="00EA0A2F">
        <w:rPr>
          <w:rFonts w:ascii="Arial" w:hAnsi="Arial" w:cs="Arial"/>
          <w:b w:val="0"/>
          <w:sz w:val="22"/>
          <w:szCs w:val="22"/>
        </w:rPr>
        <w:t>typ Premum eller likvärdig</w:t>
      </w:r>
      <w:r w:rsidR="003729D2">
        <w:rPr>
          <w:rFonts w:ascii="Arial" w:hAnsi="Arial" w:cs="Arial"/>
          <w:b w:val="0"/>
          <w:sz w:val="22"/>
          <w:szCs w:val="22"/>
        </w:rPr>
        <w:t>.</w:t>
      </w:r>
      <w:r w:rsidR="00EA0A2F">
        <w:rPr>
          <w:rFonts w:ascii="Arial" w:hAnsi="Arial" w:cs="Arial"/>
          <w:b w:val="0"/>
          <w:sz w:val="22"/>
          <w:szCs w:val="22"/>
        </w:rPr>
        <w:t xml:space="preserve"> </w:t>
      </w:r>
      <w:r w:rsidR="003729D2">
        <w:rPr>
          <w:rFonts w:ascii="Arial" w:hAnsi="Arial" w:cs="Arial"/>
          <w:b w:val="0"/>
          <w:sz w:val="22"/>
          <w:szCs w:val="22"/>
        </w:rPr>
        <w:t>F</w:t>
      </w:r>
      <w:r w:rsidR="004B2A87" w:rsidRPr="00F0105D">
        <w:rPr>
          <w:rFonts w:ascii="Arial" w:hAnsi="Arial" w:cs="Arial"/>
          <w:b w:val="0"/>
          <w:sz w:val="22"/>
          <w:szCs w:val="22"/>
        </w:rPr>
        <w:t xml:space="preserve">ör </w:t>
      </w:r>
      <w:r w:rsidR="00FD591F">
        <w:rPr>
          <w:rFonts w:ascii="Arial" w:hAnsi="Arial" w:cs="Arial"/>
          <w:b w:val="0"/>
          <w:sz w:val="22"/>
          <w:szCs w:val="22"/>
        </w:rPr>
        <w:t>infällt montage i undertak</w:t>
      </w:r>
      <w:r w:rsidR="00155462">
        <w:rPr>
          <w:rFonts w:ascii="Arial" w:hAnsi="Arial" w:cs="Arial"/>
          <w:b w:val="0"/>
          <w:sz w:val="22"/>
          <w:szCs w:val="22"/>
        </w:rPr>
        <w:t>.</w:t>
      </w:r>
    </w:p>
    <w:p w:rsidR="004B2A87" w:rsidRDefault="004B2A87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 w:rsidRPr="00F0105D">
        <w:rPr>
          <w:rFonts w:ascii="Arial" w:hAnsi="Arial" w:cs="Arial"/>
          <w:b w:val="0"/>
          <w:sz w:val="22"/>
          <w:szCs w:val="22"/>
        </w:rPr>
        <w:t>Produkten skall vara Eurovent certif</w:t>
      </w:r>
      <w:r w:rsidR="00AB5A3B">
        <w:rPr>
          <w:rFonts w:ascii="Arial" w:hAnsi="Arial" w:cs="Arial"/>
          <w:b w:val="0"/>
          <w:sz w:val="22"/>
          <w:szCs w:val="22"/>
        </w:rPr>
        <w:t>i</w:t>
      </w:r>
      <w:r w:rsidRPr="00F0105D">
        <w:rPr>
          <w:rFonts w:ascii="Arial" w:hAnsi="Arial" w:cs="Arial"/>
          <w:b w:val="0"/>
          <w:sz w:val="22"/>
          <w:szCs w:val="22"/>
        </w:rPr>
        <w:t>erad för verifiering av effekt enligt EN-15116</w:t>
      </w:r>
      <w:r w:rsidR="003729D2">
        <w:rPr>
          <w:rFonts w:ascii="Arial" w:hAnsi="Arial" w:cs="Arial"/>
          <w:b w:val="0"/>
          <w:sz w:val="22"/>
          <w:szCs w:val="22"/>
        </w:rPr>
        <w:t xml:space="preserve"> samt inneha CE märkning</w:t>
      </w:r>
      <w:r w:rsidRPr="00F0105D">
        <w:rPr>
          <w:rFonts w:ascii="Arial" w:hAnsi="Arial" w:cs="Arial"/>
          <w:b w:val="0"/>
          <w:sz w:val="22"/>
          <w:szCs w:val="22"/>
        </w:rPr>
        <w:t>.</w:t>
      </w:r>
    </w:p>
    <w:p w:rsidR="0094176C" w:rsidRDefault="0094176C" w:rsidP="0094176C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2-vägs luftspridning med divergerande</w:t>
      </w:r>
      <w:r w:rsidR="003729D2">
        <w:rPr>
          <w:rFonts w:ascii="Arial" w:hAnsi="Arial" w:cs="Arial"/>
          <w:b w:val="0"/>
          <w:sz w:val="22"/>
          <w:szCs w:val="22"/>
        </w:rPr>
        <w:t xml:space="preserve"> 30º</w:t>
      </w:r>
      <w:r>
        <w:rPr>
          <w:rFonts w:ascii="Arial" w:hAnsi="Arial" w:cs="Arial"/>
          <w:b w:val="0"/>
          <w:sz w:val="22"/>
          <w:szCs w:val="22"/>
        </w:rPr>
        <w:t xml:space="preserve"> luftspridningsmönster från fabrik</w:t>
      </w:r>
      <w:r w:rsidRPr="00F0105D">
        <w:rPr>
          <w:rFonts w:ascii="Arial" w:hAnsi="Arial" w:cs="Arial"/>
          <w:b w:val="0"/>
          <w:sz w:val="22"/>
          <w:szCs w:val="22"/>
        </w:rPr>
        <w:t>.</w:t>
      </w:r>
    </w:p>
    <w:p w:rsidR="0094176C" w:rsidRDefault="0094176C" w:rsidP="0094176C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Injusterbar luftfördelning och luftmängd efter tillgängligt statiskt lufttryck med JetCone i 40 positioner, utan verktyg.</w:t>
      </w:r>
    </w:p>
    <w:p w:rsidR="00FD591F" w:rsidRDefault="00FD591F" w:rsidP="00486B91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Underplåt demonterbar utan verktyg.</w:t>
      </w:r>
    </w:p>
    <w:p w:rsidR="00FD591F" w:rsidRDefault="00FD591F" w:rsidP="00486B91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Överhörningsskydd monterat på produkt för förhindrande av spridning av ljud </w:t>
      </w:r>
      <w:r w:rsidR="003729D2">
        <w:rPr>
          <w:rFonts w:ascii="Arial" w:hAnsi="Arial" w:cs="Arial"/>
          <w:b w:val="0"/>
          <w:sz w:val="22"/>
          <w:szCs w:val="22"/>
        </w:rPr>
        <w:t>och</w:t>
      </w:r>
      <w:r>
        <w:rPr>
          <w:rFonts w:ascii="Arial" w:hAnsi="Arial" w:cs="Arial"/>
          <w:b w:val="0"/>
          <w:sz w:val="22"/>
          <w:szCs w:val="22"/>
        </w:rPr>
        <w:t xml:space="preserve"> att rumsluft når utrymmet ovanför undertak.</w:t>
      </w:r>
    </w:p>
    <w:p w:rsidR="003729D2" w:rsidRDefault="003729D2" w:rsidP="00486B91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Bygghöjden är 200 mm och vikten max 15,75 kg/m inklusive vatten.</w:t>
      </w:r>
    </w:p>
    <w:p w:rsidR="0094176C" w:rsidRDefault="0094176C" w:rsidP="0094176C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Standardkulör vit RAL 9003, glans 30.</w:t>
      </w:r>
    </w:p>
    <w:p w:rsidR="0094176C" w:rsidRDefault="0094176C" w:rsidP="0094176C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</w:p>
    <w:p w:rsidR="003729D2" w:rsidRPr="003729D2" w:rsidRDefault="003729D2" w:rsidP="0094176C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Utförande: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I, X</w:t>
      </w:r>
    </w:p>
    <w:p w:rsidR="003729D2" w:rsidRDefault="003729D2" w:rsidP="003729D2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 w:rsidRPr="0094176C">
        <w:rPr>
          <w:rFonts w:ascii="Arial" w:hAnsi="Arial" w:cs="Arial"/>
          <w:sz w:val="22"/>
          <w:szCs w:val="22"/>
        </w:rPr>
        <w:t>Bredd:</w:t>
      </w:r>
      <w:r w:rsidR="00A33657">
        <w:rPr>
          <w:rFonts w:ascii="Arial" w:hAnsi="Arial" w:cs="Arial"/>
          <w:b w:val="0"/>
          <w:sz w:val="22"/>
          <w:szCs w:val="22"/>
        </w:rPr>
        <w:tab/>
        <w:t>60</w:t>
      </w:r>
      <w:r>
        <w:rPr>
          <w:rFonts w:ascii="Arial" w:hAnsi="Arial" w:cs="Arial"/>
          <w:b w:val="0"/>
          <w:sz w:val="22"/>
          <w:szCs w:val="22"/>
        </w:rPr>
        <w:t xml:space="preserve"> cm</w:t>
      </w:r>
    </w:p>
    <w:p w:rsidR="0094176C" w:rsidRPr="000D6308" w:rsidRDefault="00EA0A2F" w:rsidP="0094176C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b w:val="0"/>
          <w:sz w:val="22"/>
          <w:szCs w:val="22"/>
          <w:lang w:val="nb-NO"/>
        </w:rPr>
      </w:pPr>
      <w:r w:rsidRPr="000D6308">
        <w:rPr>
          <w:rFonts w:ascii="Arial" w:hAnsi="Arial" w:cs="Arial"/>
          <w:sz w:val="22"/>
          <w:szCs w:val="22"/>
          <w:lang w:val="nb-NO"/>
        </w:rPr>
        <w:t>A</w:t>
      </w:r>
      <w:r w:rsidR="0094176C" w:rsidRPr="000D6308">
        <w:rPr>
          <w:rFonts w:ascii="Arial" w:hAnsi="Arial" w:cs="Arial"/>
          <w:sz w:val="22"/>
          <w:szCs w:val="22"/>
          <w:lang w:val="nb-NO"/>
        </w:rPr>
        <w:t>nslutningsdim. vatten:</w:t>
      </w:r>
      <w:r w:rsidR="0094176C" w:rsidRPr="000D6308">
        <w:rPr>
          <w:rFonts w:ascii="Arial" w:hAnsi="Arial" w:cs="Arial"/>
          <w:sz w:val="22"/>
          <w:szCs w:val="22"/>
          <w:lang w:val="nb-NO"/>
        </w:rPr>
        <w:tab/>
      </w:r>
      <w:r w:rsidR="003729D2" w:rsidRPr="000D6308">
        <w:rPr>
          <w:rFonts w:ascii="Arial" w:hAnsi="Arial" w:cs="Arial"/>
          <w:b w:val="0"/>
          <w:sz w:val="22"/>
          <w:szCs w:val="22"/>
          <w:lang w:val="nb-NO"/>
        </w:rPr>
        <w:t>ø</w:t>
      </w:r>
      <w:r w:rsidRPr="000D6308">
        <w:rPr>
          <w:rFonts w:ascii="Arial" w:hAnsi="Arial" w:cs="Arial"/>
          <w:b w:val="0"/>
          <w:sz w:val="22"/>
          <w:szCs w:val="22"/>
          <w:lang w:val="nb-NO"/>
        </w:rPr>
        <w:t>12 mm</w:t>
      </w:r>
    </w:p>
    <w:p w:rsidR="0094176C" w:rsidRPr="000D6308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sz w:val="22"/>
          <w:szCs w:val="22"/>
          <w:lang w:val="nb-NO"/>
        </w:rPr>
      </w:pPr>
      <w:r w:rsidRPr="000D6308">
        <w:rPr>
          <w:rFonts w:ascii="Arial" w:hAnsi="Arial" w:cs="Arial"/>
          <w:sz w:val="22"/>
          <w:szCs w:val="22"/>
          <w:lang w:val="nb-NO"/>
        </w:rPr>
        <w:t>Anslutningsdim. luft.</w:t>
      </w:r>
      <w:r w:rsidRPr="000D6308">
        <w:rPr>
          <w:rFonts w:ascii="Arial" w:hAnsi="Arial" w:cs="Arial"/>
          <w:sz w:val="22"/>
          <w:szCs w:val="22"/>
          <w:lang w:val="nb-NO"/>
        </w:rPr>
        <w:tab/>
      </w:r>
      <w:r w:rsidR="003729D2" w:rsidRPr="000D6308">
        <w:rPr>
          <w:rFonts w:ascii="Arial" w:hAnsi="Arial" w:cs="Arial"/>
          <w:b w:val="0"/>
          <w:sz w:val="22"/>
          <w:szCs w:val="22"/>
          <w:lang w:val="nb-NO"/>
        </w:rPr>
        <w:t>ø</w:t>
      </w:r>
      <w:r w:rsidRPr="000D6308">
        <w:rPr>
          <w:rFonts w:ascii="Arial" w:hAnsi="Arial" w:cs="Arial"/>
          <w:b w:val="0"/>
          <w:sz w:val="22"/>
          <w:szCs w:val="22"/>
          <w:lang w:val="nb-NO"/>
        </w:rPr>
        <w:t>125</w:t>
      </w:r>
      <w:r w:rsidR="00CA16ED" w:rsidRPr="000D6308">
        <w:rPr>
          <w:rFonts w:ascii="Arial" w:hAnsi="Arial" w:cs="Arial"/>
          <w:b w:val="0"/>
          <w:sz w:val="22"/>
          <w:szCs w:val="22"/>
          <w:lang w:val="nb-NO"/>
        </w:rPr>
        <w:t xml:space="preserve"> mm</w:t>
      </w:r>
    </w:p>
    <w:p w:rsidR="0094176C" w:rsidRPr="00EA0A2F" w:rsidRDefault="0094176C" w:rsidP="0094176C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b w:val="0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Inkopplingsalternativ:</w:t>
      </w:r>
      <w:r w:rsidRPr="00791113">
        <w:rPr>
          <w:rFonts w:ascii="Arial" w:hAnsi="Arial" w:cs="Arial"/>
          <w:sz w:val="22"/>
          <w:szCs w:val="22"/>
        </w:rPr>
        <w:tab/>
      </w:r>
      <w:r w:rsidR="00EA0A2F">
        <w:rPr>
          <w:rFonts w:ascii="Arial" w:hAnsi="Arial" w:cs="Arial"/>
          <w:b w:val="0"/>
          <w:sz w:val="22"/>
          <w:szCs w:val="22"/>
        </w:rPr>
        <w:t>Luft: A, B, C, D Vatten: 1, 2, 3, 4, 7, 8</w:t>
      </w:r>
    </w:p>
    <w:p w:rsidR="0094176C" w:rsidRDefault="0094176C" w:rsidP="0094176C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Längd:</w:t>
      </w:r>
      <w:r w:rsidRPr="00791113">
        <w:rPr>
          <w:rFonts w:ascii="Arial" w:hAnsi="Arial" w:cs="Arial"/>
          <w:sz w:val="22"/>
          <w:szCs w:val="22"/>
        </w:rPr>
        <w:tab/>
      </w:r>
      <w:r w:rsidR="003729D2">
        <w:rPr>
          <w:rFonts w:ascii="Arial" w:hAnsi="Arial" w:cs="Arial"/>
          <w:b w:val="0"/>
          <w:sz w:val="22"/>
          <w:szCs w:val="22"/>
        </w:rPr>
        <w:t>1,2-3,0 m i steg om 0,</w:t>
      </w:r>
      <w:r w:rsidR="00A33657">
        <w:rPr>
          <w:rFonts w:ascii="Arial" w:hAnsi="Arial" w:cs="Arial"/>
          <w:b w:val="0"/>
          <w:sz w:val="22"/>
          <w:szCs w:val="22"/>
        </w:rPr>
        <w:t>1</w:t>
      </w:r>
      <w:r w:rsidR="003729D2">
        <w:rPr>
          <w:rFonts w:ascii="Arial" w:hAnsi="Arial" w:cs="Arial"/>
          <w:b w:val="0"/>
          <w:sz w:val="22"/>
          <w:szCs w:val="22"/>
        </w:rPr>
        <w:t xml:space="preserve"> m</w:t>
      </w:r>
    </w:p>
    <w:p w:rsidR="0094176C" w:rsidRPr="00791113" w:rsidRDefault="0094176C" w:rsidP="0094176C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Dystryck: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XX Pa</w:t>
      </w:r>
    </w:p>
    <w:p w:rsidR="0094176C" w:rsidRDefault="0094176C" w:rsidP="0094176C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Luftmängd:</w:t>
      </w:r>
      <w:r>
        <w:rPr>
          <w:rFonts w:ascii="Arial" w:hAnsi="Arial" w:cs="Arial"/>
          <w:b w:val="0"/>
          <w:sz w:val="22"/>
          <w:szCs w:val="22"/>
        </w:rPr>
        <w:tab/>
        <w:t>XX l/s</w:t>
      </w:r>
    </w:p>
    <w:p w:rsidR="0094176C" w:rsidRDefault="0094176C" w:rsidP="0094176C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</w:p>
    <w:p w:rsidR="00301613" w:rsidRPr="003729D2" w:rsidRDefault="00EA0A2F" w:rsidP="00C62780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3729D2">
        <w:rPr>
          <w:rFonts w:ascii="Arial" w:hAnsi="Arial" w:cs="Arial"/>
          <w:sz w:val="22"/>
          <w:szCs w:val="22"/>
        </w:rPr>
        <w:t>P</w:t>
      </w:r>
      <w:r w:rsidR="0094176C" w:rsidRPr="003729D2">
        <w:rPr>
          <w:rFonts w:ascii="Arial" w:hAnsi="Arial" w:cs="Arial"/>
          <w:sz w:val="22"/>
          <w:szCs w:val="22"/>
        </w:rPr>
        <w:t>rodukt:</w:t>
      </w:r>
      <w:r w:rsidR="00301613" w:rsidRPr="003729D2">
        <w:rPr>
          <w:rFonts w:ascii="Arial" w:hAnsi="Arial" w:cs="Arial"/>
          <w:b w:val="0"/>
          <w:sz w:val="22"/>
          <w:szCs w:val="22"/>
        </w:rPr>
        <w:tab/>
      </w:r>
      <w:r w:rsidR="00FD591F" w:rsidRPr="003729D2">
        <w:rPr>
          <w:rFonts w:ascii="Arial" w:hAnsi="Arial" w:cs="Arial"/>
          <w:b w:val="0"/>
          <w:sz w:val="22"/>
          <w:szCs w:val="22"/>
        </w:rPr>
        <w:t>Premum</w:t>
      </w:r>
      <w:r w:rsidR="003729D2">
        <w:rPr>
          <w:rFonts w:ascii="Arial" w:hAnsi="Arial" w:cs="Arial"/>
          <w:b w:val="0"/>
          <w:sz w:val="22"/>
          <w:szCs w:val="22"/>
        </w:rPr>
        <w:t xml:space="preserve"> I-</w:t>
      </w:r>
      <w:r w:rsidRPr="003729D2">
        <w:rPr>
          <w:rFonts w:ascii="Arial" w:hAnsi="Arial" w:cs="Arial"/>
          <w:b w:val="0"/>
          <w:sz w:val="22"/>
          <w:szCs w:val="22"/>
        </w:rPr>
        <w:t>60-12-125-A1-1,</w:t>
      </w:r>
      <w:r w:rsidR="003729D2">
        <w:rPr>
          <w:rFonts w:ascii="Arial" w:hAnsi="Arial" w:cs="Arial"/>
          <w:b w:val="0"/>
          <w:sz w:val="22"/>
          <w:szCs w:val="22"/>
        </w:rPr>
        <w:t>8</w:t>
      </w:r>
      <w:r w:rsidRPr="003729D2">
        <w:rPr>
          <w:rFonts w:ascii="Arial" w:hAnsi="Arial" w:cs="Arial"/>
          <w:b w:val="0"/>
          <w:sz w:val="22"/>
          <w:szCs w:val="22"/>
        </w:rPr>
        <w:t>-80-20</w:t>
      </w:r>
      <w:r w:rsidR="0094176C" w:rsidRPr="003729D2">
        <w:rPr>
          <w:rFonts w:ascii="Arial" w:hAnsi="Arial" w:cs="Arial"/>
          <w:b w:val="0"/>
          <w:sz w:val="22"/>
          <w:szCs w:val="22"/>
        </w:rPr>
        <w:tab/>
        <w:t>X st</w:t>
      </w:r>
    </w:p>
    <w:p w:rsidR="00301613" w:rsidRPr="003729D2" w:rsidRDefault="00301613" w:rsidP="00301613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 w:rsidRPr="003729D2">
        <w:rPr>
          <w:rFonts w:ascii="Arial" w:hAnsi="Arial" w:cs="Arial"/>
          <w:b w:val="0"/>
          <w:sz w:val="22"/>
          <w:szCs w:val="22"/>
        </w:rPr>
        <w:tab/>
      </w:r>
    </w:p>
    <w:p w:rsidR="0094176C" w:rsidRPr="000D6308" w:rsidRDefault="0094176C" w:rsidP="000D6308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94176C">
        <w:rPr>
          <w:rFonts w:ascii="Arial" w:hAnsi="Arial" w:cs="Arial"/>
          <w:sz w:val="22"/>
          <w:szCs w:val="22"/>
        </w:rPr>
        <w:t>Plusfunktioner:</w:t>
      </w:r>
      <w:r w:rsidRPr="0094176C">
        <w:rPr>
          <w:rFonts w:ascii="Arial" w:hAnsi="Arial" w:cs="Arial"/>
          <w:sz w:val="22"/>
          <w:szCs w:val="22"/>
        </w:rPr>
        <w:tab/>
      </w:r>
      <w:r w:rsidRPr="0094176C">
        <w:rPr>
          <w:rFonts w:ascii="Arial" w:hAnsi="Arial" w:cs="Arial"/>
          <w:b w:val="0"/>
          <w:sz w:val="22"/>
          <w:szCs w:val="22"/>
        </w:rPr>
        <w:t>Värme</w:t>
      </w:r>
      <w:bookmarkStart w:id="0" w:name="_GoBack"/>
      <w:bookmarkEnd w:id="0"/>
    </w:p>
    <w:p w:rsidR="0094176C" w:rsidRPr="0094176C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0D6308">
        <w:rPr>
          <w:rFonts w:ascii="Arial" w:hAnsi="Arial" w:cs="Arial"/>
          <w:b w:val="0"/>
          <w:sz w:val="22"/>
          <w:szCs w:val="22"/>
        </w:rPr>
        <w:tab/>
      </w:r>
      <w:r w:rsidRPr="0094176C">
        <w:rPr>
          <w:rFonts w:ascii="Arial" w:hAnsi="Arial" w:cs="Arial"/>
          <w:b w:val="0"/>
          <w:sz w:val="22"/>
          <w:szCs w:val="22"/>
          <w:lang w:val="en-US"/>
        </w:rPr>
        <w:t>Regula Secura monterat</w:t>
      </w:r>
    </w:p>
    <w:p w:rsidR="0094176C" w:rsidRPr="0094176C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94176C">
        <w:rPr>
          <w:rFonts w:ascii="Arial" w:hAnsi="Arial" w:cs="Arial"/>
          <w:b w:val="0"/>
          <w:sz w:val="22"/>
          <w:szCs w:val="22"/>
          <w:lang w:val="en-US"/>
        </w:rPr>
        <w:tab/>
        <w:t>Regula Connect Basic monterat</w:t>
      </w:r>
    </w:p>
    <w:p w:rsidR="0094176C" w:rsidRPr="00D54CDF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94176C">
        <w:rPr>
          <w:rFonts w:ascii="Arial" w:hAnsi="Arial" w:cs="Arial"/>
          <w:b w:val="0"/>
          <w:sz w:val="22"/>
          <w:szCs w:val="22"/>
          <w:lang w:val="en-US"/>
        </w:rPr>
        <w:tab/>
      </w:r>
      <w:r>
        <w:rPr>
          <w:rFonts w:ascii="Arial" w:hAnsi="Arial" w:cs="Arial"/>
          <w:b w:val="0"/>
          <w:sz w:val="22"/>
          <w:szCs w:val="22"/>
        </w:rPr>
        <w:t>Regula Connect Multi monterat</w:t>
      </w:r>
    </w:p>
    <w:p w:rsidR="0094176C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D54CDF">
        <w:rPr>
          <w:rFonts w:ascii="Arial" w:hAnsi="Arial" w:cs="Arial"/>
          <w:b w:val="0"/>
          <w:sz w:val="22"/>
          <w:szCs w:val="22"/>
        </w:rPr>
        <w:tab/>
        <w:t>Integrerad ventil och ställdon</w:t>
      </w:r>
      <w:r>
        <w:rPr>
          <w:rFonts w:ascii="Arial" w:hAnsi="Arial" w:cs="Arial"/>
          <w:b w:val="0"/>
          <w:sz w:val="22"/>
          <w:szCs w:val="22"/>
        </w:rPr>
        <w:t xml:space="preserve"> kyla</w:t>
      </w:r>
    </w:p>
    <w:p w:rsidR="0094176C" w:rsidRPr="00D54CDF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Integrerad ventil och ställdon värme</w:t>
      </w:r>
    </w:p>
    <w:p w:rsidR="0094176C" w:rsidRPr="0094176C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D54CDF">
        <w:rPr>
          <w:rFonts w:ascii="Arial" w:hAnsi="Arial" w:cs="Arial"/>
          <w:b w:val="0"/>
          <w:sz w:val="22"/>
          <w:szCs w:val="22"/>
        </w:rPr>
        <w:tab/>
      </w:r>
      <w:r w:rsidRPr="0094176C">
        <w:rPr>
          <w:rFonts w:ascii="Arial" w:hAnsi="Arial" w:cs="Arial"/>
          <w:b w:val="0"/>
          <w:sz w:val="22"/>
          <w:szCs w:val="22"/>
        </w:rPr>
        <w:t>Närvarogivare i underplåten</w:t>
      </w:r>
    </w:p>
    <w:p w:rsidR="0094176C" w:rsidRPr="0094176C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94176C">
        <w:rPr>
          <w:rFonts w:ascii="Arial" w:hAnsi="Arial" w:cs="Arial"/>
          <w:b w:val="0"/>
          <w:sz w:val="22"/>
          <w:szCs w:val="22"/>
        </w:rPr>
        <w:lastRenderedPageBreak/>
        <w:tab/>
        <w:t>Regula Duo i underplåten</w:t>
      </w:r>
    </w:p>
    <w:p w:rsidR="0094176C" w:rsidRPr="0094176C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94176C">
        <w:rPr>
          <w:rFonts w:ascii="Arial" w:hAnsi="Arial" w:cs="Arial"/>
          <w:b w:val="0"/>
          <w:sz w:val="22"/>
          <w:szCs w:val="22"/>
        </w:rPr>
        <w:tab/>
        <w:t>Regula Combi i underplåten</w:t>
      </w:r>
    </w:p>
    <w:p w:rsidR="0094176C" w:rsidRPr="0094176C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94176C">
        <w:rPr>
          <w:rFonts w:ascii="Arial" w:hAnsi="Arial" w:cs="Arial"/>
          <w:b w:val="0"/>
          <w:sz w:val="22"/>
          <w:szCs w:val="22"/>
        </w:rPr>
        <w:tab/>
        <w:t>Specialkulör</w:t>
      </w:r>
    </w:p>
    <w:p w:rsidR="0094176C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94176C">
        <w:rPr>
          <w:rFonts w:ascii="Arial" w:hAnsi="Arial" w:cs="Arial"/>
          <w:b w:val="0"/>
          <w:sz w:val="22"/>
          <w:szCs w:val="22"/>
        </w:rPr>
        <w:tab/>
        <w:t>Specialperforering</w:t>
      </w:r>
    </w:p>
    <w:p w:rsidR="003729D2" w:rsidRDefault="003729D2" w:rsidP="003729D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 xml:space="preserve">Integrerat frånluftsdon ø125 </w:t>
      </w:r>
      <w:r w:rsidR="00CA16ED">
        <w:rPr>
          <w:rFonts w:ascii="Arial" w:hAnsi="Arial" w:cs="Arial"/>
          <w:b w:val="0"/>
          <w:sz w:val="22"/>
          <w:szCs w:val="22"/>
        </w:rPr>
        <w:t xml:space="preserve">mm </w:t>
      </w:r>
      <w:r>
        <w:rPr>
          <w:rFonts w:ascii="Arial" w:hAnsi="Arial" w:cs="Arial"/>
          <w:b w:val="0"/>
          <w:sz w:val="22"/>
          <w:szCs w:val="22"/>
        </w:rPr>
        <w:t>(Placering av anslutning: E, F, G, H)</w:t>
      </w:r>
    </w:p>
    <w:p w:rsidR="003729D2" w:rsidRPr="00444242" w:rsidRDefault="003729D2" w:rsidP="003729D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Nedfällbart batteri med flexibel slanganslutning</w:t>
      </w:r>
    </w:p>
    <w:p w:rsidR="003729D2" w:rsidRDefault="003729D2" w:rsidP="003729D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444242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Dubbla luftanslutningar ø125</w:t>
      </w:r>
      <w:r w:rsidR="00CA16ED">
        <w:rPr>
          <w:rFonts w:ascii="Arial" w:hAnsi="Arial" w:cs="Arial"/>
          <w:b w:val="0"/>
          <w:sz w:val="22"/>
          <w:szCs w:val="22"/>
        </w:rPr>
        <w:t xml:space="preserve"> mm</w:t>
      </w:r>
    </w:p>
    <w:p w:rsidR="0094176C" w:rsidRPr="00C97F38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</w:p>
    <w:p w:rsidR="0094176C" w:rsidRPr="00C97F38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97F38">
        <w:rPr>
          <w:rFonts w:ascii="Arial" w:hAnsi="Arial" w:cs="Arial"/>
          <w:sz w:val="22"/>
          <w:szCs w:val="22"/>
        </w:rPr>
        <w:t>Tillbehör:</w:t>
      </w:r>
      <w:r w:rsidRPr="00C97F38">
        <w:rPr>
          <w:rFonts w:ascii="Arial" w:hAnsi="Arial" w:cs="Arial"/>
          <w:sz w:val="22"/>
          <w:szCs w:val="22"/>
        </w:rPr>
        <w:tab/>
      </w:r>
      <w:r w:rsidRPr="00C97F38">
        <w:rPr>
          <w:rFonts w:ascii="Arial" w:hAnsi="Arial" w:cs="Arial"/>
          <w:b w:val="0"/>
          <w:sz w:val="22"/>
          <w:szCs w:val="22"/>
        </w:rPr>
        <w:t>Regula Duo</w:t>
      </w:r>
    </w:p>
    <w:p w:rsidR="0094176C" w:rsidRPr="00F7088D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97F38">
        <w:rPr>
          <w:rFonts w:ascii="Arial" w:hAnsi="Arial" w:cs="Arial"/>
          <w:sz w:val="22"/>
          <w:szCs w:val="22"/>
        </w:rPr>
        <w:tab/>
      </w:r>
      <w:r w:rsidRPr="00F7088D">
        <w:rPr>
          <w:rFonts w:ascii="Arial" w:hAnsi="Arial" w:cs="Arial"/>
          <w:b w:val="0"/>
          <w:sz w:val="22"/>
          <w:szCs w:val="22"/>
        </w:rPr>
        <w:t>Regula Combi</w:t>
      </w:r>
    </w:p>
    <w:p w:rsidR="0094176C" w:rsidRPr="0094176C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F7088D">
        <w:rPr>
          <w:rFonts w:ascii="Arial" w:hAnsi="Arial" w:cs="Arial"/>
          <w:b w:val="0"/>
          <w:sz w:val="22"/>
          <w:szCs w:val="22"/>
        </w:rPr>
        <w:tab/>
      </w:r>
      <w:r w:rsidRPr="0094176C">
        <w:rPr>
          <w:rFonts w:ascii="Arial" w:hAnsi="Arial" w:cs="Arial"/>
          <w:b w:val="0"/>
          <w:sz w:val="22"/>
          <w:szCs w:val="22"/>
        </w:rPr>
        <w:t>Ventil kyla</w:t>
      </w:r>
    </w:p>
    <w:p w:rsidR="0094176C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94176C">
        <w:rPr>
          <w:rFonts w:ascii="Arial" w:hAnsi="Arial" w:cs="Arial"/>
          <w:b w:val="0"/>
          <w:sz w:val="22"/>
          <w:szCs w:val="22"/>
        </w:rPr>
        <w:tab/>
        <w:t>Ställdon kyla</w:t>
      </w:r>
    </w:p>
    <w:p w:rsidR="003729D2" w:rsidRPr="0094176C" w:rsidRDefault="003729D2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Pr="0094176C">
        <w:rPr>
          <w:rFonts w:ascii="Arial" w:hAnsi="Arial" w:cs="Arial"/>
          <w:b w:val="0"/>
          <w:sz w:val="22"/>
          <w:szCs w:val="22"/>
        </w:rPr>
        <w:t>Ventil värme</w:t>
      </w:r>
    </w:p>
    <w:p w:rsidR="0094176C" w:rsidRPr="0094176C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94176C">
        <w:rPr>
          <w:rFonts w:ascii="Arial" w:hAnsi="Arial" w:cs="Arial"/>
          <w:b w:val="0"/>
          <w:sz w:val="22"/>
          <w:szCs w:val="22"/>
        </w:rPr>
        <w:tab/>
        <w:t>Ställdon värme</w:t>
      </w:r>
    </w:p>
    <w:p w:rsidR="0094176C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94176C">
        <w:rPr>
          <w:rFonts w:ascii="Arial" w:hAnsi="Arial" w:cs="Arial"/>
          <w:b w:val="0"/>
          <w:sz w:val="22"/>
          <w:szCs w:val="22"/>
        </w:rPr>
        <w:tab/>
        <w:t>Transformator 24V till 230V</w:t>
      </w:r>
    </w:p>
    <w:p w:rsidR="003729D2" w:rsidRPr="0094176C" w:rsidRDefault="003729D2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Kablage</w:t>
      </w:r>
    </w:p>
    <w:p w:rsidR="0094176C" w:rsidRPr="0094176C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94176C">
        <w:rPr>
          <w:rFonts w:ascii="Arial" w:hAnsi="Arial" w:cs="Arial"/>
          <w:b w:val="0"/>
          <w:sz w:val="22"/>
          <w:szCs w:val="22"/>
        </w:rPr>
        <w:tab/>
        <w:t>VAV-spjäll VRU-XXX-MF</w:t>
      </w:r>
    </w:p>
    <w:p w:rsidR="0094176C" w:rsidRPr="0094176C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94176C">
        <w:rPr>
          <w:rFonts w:ascii="Arial" w:hAnsi="Arial" w:cs="Arial"/>
          <w:b w:val="0"/>
          <w:sz w:val="22"/>
          <w:szCs w:val="22"/>
        </w:rPr>
        <w:tab/>
        <w:t>Koldioxidgivare vägg</w:t>
      </w:r>
    </w:p>
    <w:p w:rsidR="0094176C" w:rsidRPr="0094176C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94176C">
        <w:rPr>
          <w:rFonts w:ascii="Arial" w:hAnsi="Arial" w:cs="Arial"/>
          <w:b w:val="0"/>
          <w:sz w:val="22"/>
          <w:szCs w:val="22"/>
        </w:rPr>
        <w:tab/>
        <w:t>Koldioxidgivare kanal</w:t>
      </w:r>
    </w:p>
    <w:p w:rsidR="0094176C" w:rsidRPr="0094176C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94176C">
        <w:rPr>
          <w:rFonts w:ascii="Arial" w:hAnsi="Arial" w:cs="Arial"/>
          <w:b w:val="0"/>
          <w:sz w:val="22"/>
          <w:szCs w:val="22"/>
        </w:rPr>
        <w:tab/>
        <w:t>Närvarogivare vägg</w:t>
      </w:r>
    </w:p>
    <w:p w:rsidR="0094176C" w:rsidRPr="0094176C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94176C">
        <w:rPr>
          <w:rFonts w:ascii="Arial" w:hAnsi="Arial" w:cs="Arial"/>
          <w:b w:val="0"/>
          <w:sz w:val="22"/>
          <w:szCs w:val="22"/>
        </w:rPr>
        <w:tab/>
        <w:t>Närvarogivare tak</w:t>
      </w:r>
    </w:p>
    <w:p w:rsidR="0094176C" w:rsidRPr="0094176C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94176C">
        <w:rPr>
          <w:rFonts w:ascii="Arial" w:hAnsi="Arial" w:cs="Arial"/>
          <w:b w:val="0"/>
          <w:sz w:val="22"/>
          <w:szCs w:val="22"/>
        </w:rPr>
        <w:tab/>
        <w:t>Extern temperaturgivare vägg</w:t>
      </w:r>
    </w:p>
    <w:p w:rsidR="0094176C" w:rsidRPr="0094176C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94176C">
        <w:rPr>
          <w:rFonts w:ascii="Arial" w:hAnsi="Arial" w:cs="Arial"/>
          <w:b w:val="0"/>
          <w:sz w:val="22"/>
          <w:szCs w:val="22"/>
        </w:rPr>
        <w:tab/>
        <w:t>Extern temperaturgivare kanal</w:t>
      </w:r>
    </w:p>
    <w:p w:rsidR="0094176C" w:rsidRPr="0094176C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94176C">
        <w:rPr>
          <w:rFonts w:ascii="Arial" w:hAnsi="Arial" w:cs="Arial"/>
          <w:b w:val="0"/>
          <w:sz w:val="22"/>
          <w:szCs w:val="22"/>
        </w:rPr>
        <w:tab/>
        <w:t>Avluftare</w:t>
      </w:r>
    </w:p>
    <w:p w:rsidR="0094176C" w:rsidRPr="00B65F4A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94176C">
        <w:rPr>
          <w:rFonts w:ascii="Arial" w:hAnsi="Arial" w:cs="Arial"/>
          <w:b w:val="0"/>
          <w:sz w:val="22"/>
          <w:szCs w:val="22"/>
        </w:rPr>
        <w:tab/>
      </w:r>
      <w:r w:rsidRPr="00B65F4A">
        <w:rPr>
          <w:rFonts w:ascii="Arial" w:hAnsi="Arial" w:cs="Arial"/>
          <w:b w:val="0"/>
          <w:sz w:val="22"/>
          <w:szCs w:val="22"/>
        </w:rPr>
        <w:t>Upphängningar (trådpendlar</w:t>
      </w:r>
      <w:r w:rsidR="003729D2">
        <w:rPr>
          <w:rFonts w:ascii="Arial" w:hAnsi="Arial" w:cs="Arial"/>
          <w:b w:val="0"/>
          <w:sz w:val="22"/>
          <w:szCs w:val="22"/>
        </w:rPr>
        <w:t xml:space="preserve"> + z-järn</w:t>
      </w:r>
      <w:r w:rsidRPr="00B65F4A">
        <w:rPr>
          <w:rFonts w:ascii="Arial" w:hAnsi="Arial" w:cs="Arial"/>
          <w:b w:val="0"/>
          <w:sz w:val="22"/>
          <w:szCs w:val="22"/>
        </w:rPr>
        <w:t>)</w:t>
      </w:r>
    </w:p>
    <w:p w:rsidR="0094176C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B65F4A">
        <w:rPr>
          <w:rFonts w:ascii="Arial" w:hAnsi="Arial" w:cs="Arial"/>
          <w:b w:val="0"/>
          <w:sz w:val="22"/>
          <w:szCs w:val="22"/>
        </w:rPr>
        <w:tab/>
        <w:t>Upphängningar (gängstång + z-järn)</w:t>
      </w:r>
    </w:p>
    <w:p w:rsidR="0094176C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>
        <w:rPr>
          <w:rFonts w:ascii="Arial" w:hAnsi="Arial" w:cs="Arial"/>
          <w:b w:val="0"/>
          <w:sz w:val="22"/>
          <w:szCs w:val="22"/>
        </w:rPr>
        <w:tab/>
      </w:r>
    </w:p>
    <w:p w:rsidR="0094176C" w:rsidRPr="00B044EE" w:rsidRDefault="0094176C" w:rsidP="0094176C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>
        <w:rPr>
          <w:rFonts w:ascii="Arial" w:hAnsi="Arial" w:cs="Arial"/>
          <w:b w:val="0"/>
          <w:sz w:val="22"/>
          <w:szCs w:val="22"/>
          <w:lang w:val="en-US"/>
        </w:rPr>
        <w:tab/>
      </w:r>
    </w:p>
    <w:p w:rsidR="00461626" w:rsidRPr="00445C9D" w:rsidRDefault="00461626" w:rsidP="0094176C">
      <w:pPr>
        <w:pStyle w:val="Kodrubrik"/>
        <w:tabs>
          <w:tab w:val="right" w:pos="9356"/>
        </w:tabs>
        <w:spacing w:before="120"/>
        <w:ind w:left="4252" w:hanging="2693"/>
        <w:rPr>
          <w:rFonts w:ascii="Arial" w:hAnsi="Arial" w:cs="Arial"/>
          <w:b w:val="0"/>
          <w:sz w:val="22"/>
          <w:szCs w:val="22"/>
        </w:rPr>
      </w:pPr>
    </w:p>
    <w:sectPr w:rsidR="00461626" w:rsidRPr="00445C9D" w:rsidSect="00445C9D">
      <w:headerReference w:type="default" r:id="rId7"/>
      <w:footerReference w:type="even" r:id="rId8"/>
      <w:headerReference w:type="first" r:id="rId9"/>
      <w:footerReference w:type="first" r:id="rId10"/>
      <w:pgSz w:w="11907" w:h="16840"/>
      <w:pgMar w:top="-1985" w:right="567" w:bottom="1701" w:left="1814" w:header="964" w:footer="607" w:gutter="0"/>
      <w:paperSrc w:first="1" w:other="1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A5A" w:rsidRDefault="007B4A5A">
      <w:r>
        <w:separator/>
      </w:r>
    </w:p>
  </w:endnote>
  <w:endnote w:type="continuationSeparator" w:id="0">
    <w:p w:rsidR="007B4A5A" w:rsidRDefault="007B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BE" w:rsidRDefault="00772548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7100BE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100BE">
      <w:rPr>
        <w:rStyle w:val="Sidnummer"/>
      </w:rPr>
      <w:t>19</w:t>
    </w:r>
    <w:r>
      <w:rPr>
        <w:rStyle w:val="Sidnummer"/>
      </w:rPr>
      <w:fldChar w:fldCharType="end"/>
    </w:r>
  </w:p>
  <w:p w:rsidR="007100BE" w:rsidRDefault="007100BE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BE" w:rsidRDefault="00772548">
    <w:pPr>
      <w:pStyle w:val="Sidfot"/>
      <w:rPr>
        <w:sz w:val="12"/>
      </w:rPr>
    </w:pPr>
    <w:r>
      <w:rPr>
        <w:rFonts w:ascii="Times New Roman" w:hAnsi="Times New Roman"/>
        <w:sz w:val="12"/>
      </w:rPr>
      <w:fldChar w:fldCharType="begin"/>
    </w:r>
    <w:r w:rsidR="007100BE">
      <w:rPr>
        <w:rFonts w:ascii="Times New Roman" w:hAnsi="Times New Roman"/>
        <w:sz w:val="12"/>
      </w:rPr>
      <w:instrText xml:space="preserve"> FILENAME \p \* LOWER </w:instrText>
    </w:r>
    <w:r>
      <w:rPr>
        <w:rFonts w:ascii="Times New Roman" w:hAnsi="Times New Roman"/>
        <w:sz w:val="12"/>
      </w:rPr>
      <w:fldChar w:fldCharType="separate"/>
    </w:r>
    <w:r w:rsidR="00B96A88">
      <w:rPr>
        <w:rFonts w:ascii="Times New Roman" w:hAnsi="Times New Roman"/>
        <w:noProof/>
        <w:sz w:val="12"/>
      </w:rPr>
      <w:t>i:\ama-koder\nya_130502\ttc_ama1_11.doc</w:t>
    </w:r>
    <w:r>
      <w:rPr>
        <w:rFonts w:ascii="Times New Roman" w:hAnsi="Times New Roman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A5A" w:rsidRDefault="007B4A5A">
      <w:r>
        <w:separator/>
      </w:r>
    </w:p>
  </w:footnote>
  <w:footnote w:type="continuationSeparator" w:id="0">
    <w:p w:rsidR="007B4A5A" w:rsidRDefault="007B4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6946"/>
      <w:gridCol w:w="1134"/>
    </w:tblGrid>
    <w:tr w:rsidR="007100BE" w:rsidTr="00BB2C5C">
      <w:trPr>
        <w:cantSplit/>
      </w:trPr>
      <w:tc>
        <w:tcPr>
          <w:tcW w:w="8434" w:type="dxa"/>
          <w:gridSpan w:val="2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auto"/>
        </w:tcPr>
        <w:p w:rsidR="007100BE" w:rsidRDefault="0094176C" w:rsidP="00667332">
          <w:pPr>
            <w:pStyle w:val="Sidhuvud2"/>
            <w:tabs>
              <w:tab w:val="left" w:pos="3393"/>
            </w:tabs>
            <w:ind w:left="3402"/>
            <w:jc w:val="lef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-5080</wp:posOffset>
                </wp:positionV>
                <wp:extent cx="1064895" cy="351790"/>
                <wp:effectExtent l="0" t="0" r="190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indab_targetleft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895" cy="351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100BE">
            <w:rPr>
              <w:rFonts w:ascii="Arial" w:hAnsi="Arial"/>
            </w:rPr>
            <w:t>AMA-koder:</w:t>
          </w:r>
        </w:p>
        <w:p w:rsidR="00135E3A" w:rsidRPr="00135E3A" w:rsidRDefault="00FD591F" w:rsidP="00135E3A">
          <w:pPr>
            <w:pStyle w:val="Sidhuvud"/>
            <w:tabs>
              <w:tab w:val="left" w:pos="3393"/>
            </w:tabs>
            <w:ind w:left="3402"/>
            <w:rPr>
              <w:rFonts w:ascii="Arial" w:hAnsi="Arial"/>
            </w:rPr>
          </w:pPr>
          <w:r>
            <w:rPr>
              <w:rFonts w:ascii="Arial" w:hAnsi="Arial"/>
            </w:rPr>
            <w:t>Premum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2"/>
            <w:rPr>
              <w:rFonts w:ascii="Arial" w:hAnsi="Arial"/>
            </w:rPr>
          </w:pPr>
          <w:r>
            <w:rPr>
              <w:rFonts w:ascii="Arial" w:hAnsi="Arial"/>
            </w:rPr>
            <w:t>Sida</w:t>
          </w:r>
        </w:p>
      </w:tc>
    </w:tr>
    <w:tr w:rsidR="007100BE" w:rsidTr="00BB2C5C">
      <w:trPr>
        <w:cantSplit/>
      </w:trPr>
      <w:tc>
        <w:tcPr>
          <w:tcW w:w="8434" w:type="dxa"/>
          <w:gridSpan w:val="2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Pr="002A7833" w:rsidRDefault="007100BE" w:rsidP="00E01C58">
          <w:pPr>
            <w:pStyle w:val="Sidhuvud"/>
            <w:jc w:val="center"/>
            <w:rPr>
              <w:rFonts w:ascii="Arial" w:hAnsi="Arial"/>
            </w:rPr>
          </w:pPr>
        </w:p>
      </w:tc>
      <w:tc>
        <w:tcPr>
          <w:tcW w:w="113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72548">
          <w:pPr>
            <w:pStyle w:val="Sidhuvud"/>
            <w:ind w:left="142"/>
            <w:jc w:val="center"/>
            <w:rPr>
              <w:rFonts w:ascii="Arial" w:hAnsi="Arial"/>
              <w:sz w:val="20"/>
            </w:rPr>
          </w:pPr>
          <w:r>
            <w:rPr>
              <w:rStyle w:val="Sidnummer"/>
              <w:rFonts w:ascii="Arial" w:hAnsi="Arial"/>
            </w:rPr>
            <w:fldChar w:fldCharType="begin"/>
          </w:r>
          <w:r w:rsidR="007100BE">
            <w:rPr>
              <w:rStyle w:val="Sidnummer"/>
              <w:rFonts w:ascii="Arial" w:hAnsi="Arial"/>
            </w:rPr>
            <w:instrText xml:space="preserve"> PAGE </w:instrText>
          </w:r>
          <w:r>
            <w:rPr>
              <w:rStyle w:val="Sidnummer"/>
              <w:rFonts w:ascii="Arial" w:hAnsi="Arial"/>
            </w:rPr>
            <w:fldChar w:fldCharType="separate"/>
          </w:r>
          <w:r w:rsidR="000D6308">
            <w:rPr>
              <w:rStyle w:val="Sidnummer"/>
              <w:rFonts w:ascii="Arial" w:hAnsi="Arial"/>
              <w:noProof/>
            </w:rPr>
            <w:t>1</w:t>
          </w:r>
          <w:r>
            <w:rPr>
              <w:rStyle w:val="Sidnummer"/>
              <w:rFonts w:ascii="Arial" w:hAnsi="Arial"/>
            </w:rPr>
            <w:fldChar w:fldCharType="end"/>
          </w: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2"/>
            <w:ind w:left="142"/>
            <w:jc w:val="left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Kod</w:t>
          </w:r>
        </w:p>
      </w:tc>
      <w:tc>
        <w:tcPr>
          <w:tcW w:w="69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ind w:left="142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Text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ind w:left="142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Mängd</w:t>
          </w: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:rsidTr="005231A2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:rsidTr="005231A2">
      <w:trPr>
        <w:cantSplit/>
      </w:trPr>
      <w:tc>
        <w:tcPr>
          <w:tcW w:w="1488" w:type="dxa"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</w:tbl>
  <w:p w:rsidR="007100BE" w:rsidRDefault="007100BE">
    <w:pPr>
      <w:pStyle w:val="Sidhuvud"/>
    </w:pPr>
  </w:p>
  <w:p w:rsidR="007100BE" w:rsidRPr="005231A2" w:rsidRDefault="007100BE">
    <w:pPr>
      <w:pStyle w:val="Sidhuvud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BE" w:rsidRDefault="007100BE">
    <w:pPr>
      <w:pStyle w:val="Sidhuvud1"/>
      <w:tabs>
        <w:tab w:val="clear" w:pos="9071"/>
      </w:tabs>
    </w:pPr>
    <w:r>
      <w:tab/>
    </w:r>
    <w:r>
      <w:tab/>
    </w:r>
    <w:r w:rsidR="00772548">
      <w:fldChar w:fldCharType="begin"/>
    </w:r>
    <w:r>
      <w:instrText xml:space="preserve">PAGE </w:instrText>
    </w:r>
    <w:r w:rsidR="00772548">
      <w:fldChar w:fldCharType="separate"/>
    </w:r>
    <w:r>
      <w:rPr>
        <w:noProof/>
      </w:rPr>
      <w:t>1</w:t>
    </w:r>
    <w:r w:rsidR="00772548">
      <w:fldChar w:fldCharType="end"/>
    </w:r>
    <w:r>
      <w:t xml:space="preserve"> (</w:t>
    </w:r>
    <w:r w:rsidR="000D6308">
      <w:rPr>
        <w:noProof/>
      </w:rPr>
      <w:fldChar w:fldCharType="begin"/>
    </w:r>
    <w:r w:rsidR="000D6308">
      <w:rPr>
        <w:noProof/>
      </w:rPr>
      <w:instrText xml:space="preserve"> NUMPAGES  \* LOWER </w:instrText>
    </w:r>
    <w:r w:rsidR="000D6308">
      <w:rPr>
        <w:noProof/>
      </w:rPr>
      <w:fldChar w:fldCharType="separate"/>
    </w:r>
    <w:r w:rsidR="00B96A88">
      <w:rPr>
        <w:noProof/>
      </w:rPr>
      <w:t>1</w:t>
    </w:r>
    <w:r w:rsidR="000D6308">
      <w:rPr>
        <w:noProof/>
      </w:rPr>
      <w:fldChar w:fldCharType="end"/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3C43B7"/>
    <w:multiLevelType w:val="singleLevel"/>
    <w:tmpl w:val="10BE9880"/>
    <w:lvl w:ilvl="0">
      <w:start w:val="200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" w15:restartNumberingAfterBreak="0">
    <w:nsid w:val="2ADE37CD"/>
    <w:multiLevelType w:val="singleLevel"/>
    <w:tmpl w:val="CE32D332"/>
    <w:lvl w:ilvl="0">
      <w:numFmt w:val="bullet"/>
      <w:lvlText w:val="-"/>
      <w:lvlJc w:val="left"/>
      <w:pPr>
        <w:tabs>
          <w:tab w:val="num" w:pos="2265"/>
        </w:tabs>
        <w:ind w:left="2265" w:hanging="705"/>
      </w:pPr>
      <w:rPr>
        <w:rFonts w:hint="default"/>
      </w:rPr>
    </w:lvl>
  </w:abstractNum>
  <w:abstractNum w:abstractNumId="3" w15:restartNumberingAfterBreak="0">
    <w:nsid w:val="2E7A3770"/>
    <w:multiLevelType w:val="singleLevel"/>
    <w:tmpl w:val="E4043428"/>
    <w:lvl w:ilvl="0">
      <w:start w:val="57"/>
      <w:numFmt w:val="decimal"/>
      <w:lvlText w:val="%1"/>
      <w:lvlJc w:val="left"/>
      <w:pPr>
        <w:tabs>
          <w:tab w:val="num" w:pos="1567"/>
        </w:tabs>
        <w:ind w:left="1567" w:hanging="1425"/>
      </w:pPr>
      <w:rPr>
        <w:rFonts w:hint="default"/>
      </w:rPr>
    </w:lvl>
  </w:abstractNum>
  <w:abstractNum w:abstractNumId="4" w15:restartNumberingAfterBreak="0">
    <w:nsid w:val="30100F8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5B5FC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373143"/>
    <w:multiLevelType w:val="hybridMultilevel"/>
    <w:tmpl w:val="17AA1AE2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42E349E0"/>
    <w:multiLevelType w:val="hybridMultilevel"/>
    <w:tmpl w:val="AF18AAC0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4767096C"/>
    <w:multiLevelType w:val="singleLevel"/>
    <w:tmpl w:val="6C6034DC"/>
    <w:lvl w:ilvl="0">
      <w:start w:val="2"/>
      <w:numFmt w:val="decimal"/>
      <w:lvlText w:val="%1."/>
      <w:lvlJc w:val="left"/>
      <w:pPr>
        <w:tabs>
          <w:tab w:val="num" w:pos="1980"/>
        </w:tabs>
        <w:ind w:left="1980" w:hanging="420"/>
      </w:pPr>
      <w:rPr>
        <w:rFonts w:hint="default"/>
      </w:rPr>
    </w:lvl>
  </w:abstractNum>
  <w:abstractNum w:abstractNumId="9" w15:restartNumberingAfterBreak="0">
    <w:nsid w:val="59DE6362"/>
    <w:multiLevelType w:val="hybridMultilevel"/>
    <w:tmpl w:val="085037FC"/>
    <w:lvl w:ilvl="0" w:tplc="041D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0" w15:restartNumberingAfterBreak="0">
    <w:nsid w:val="5DA546E3"/>
    <w:multiLevelType w:val="hybridMultilevel"/>
    <w:tmpl w:val="0F4E6C0C"/>
    <w:lvl w:ilvl="0" w:tplc="1F6A6E6E">
      <w:start w:val="56"/>
      <w:numFmt w:val="decimal"/>
      <w:lvlText w:val="%1"/>
      <w:lvlJc w:val="left"/>
      <w:pPr>
        <w:tabs>
          <w:tab w:val="num" w:pos="1567"/>
        </w:tabs>
        <w:ind w:left="1567" w:hanging="142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68694C22"/>
    <w:multiLevelType w:val="hybridMultilevel"/>
    <w:tmpl w:val="BCC2E646"/>
    <w:lvl w:ilvl="0" w:tplc="CBF27D60">
      <w:start w:val="1"/>
      <w:numFmt w:val="decimal"/>
      <w:lvlText w:val="%1."/>
      <w:lvlJc w:val="left"/>
      <w:pPr>
        <w:ind w:left="1924" w:hanging="360"/>
      </w:pPr>
      <w:rPr>
        <w:rFonts w:ascii="Arial" w:eastAsia="Times New Roman" w:hAnsi="Arial" w:cs="Arial"/>
        <w:color w:val="auto"/>
      </w:rPr>
    </w:lvl>
    <w:lvl w:ilvl="1" w:tplc="041D0019">
      <w:start w:val="1"/>
      <w:numFmt w:val="lowerLetter"/>
      <w:lvlText w:val="%2."/>
      <w:lvlJc w:val="left"/>
      <w:pPr>
        <w:ind w:left="2644" w:hanging="360"/>
      </w:pPr>
    </w:lvl>
    <w:lvl w:ilvl="2" w:tplc="041D001B">
      <w:start w:val="1"/>
      <w:numFmt w:val="lowerRoman"/>
      <w:lvlText w:val="%3."/>
      <w:lvlJc w:val="right"/>
      <w:pPr>
        <w:ind w:left="3364" w:hanging="180"/>
      </w:pPr>
    </w:lvl>
    <w:lvl w:ilvl="3" w:tplc="041D000F">
      <w:start w:val="1"/>
      <w:numFmt w:val="decimal"/>
      <w:lvlText w:val="%4."/>
      <w:lvlJc w:val="left"/>
      <w:pPr>
        <w:ind w:left="4084" w:hanging="360"/>
      </w:pPr>
    </w:lvl>
    <w:lvl w:ilvl="4" w:tplc="041D0019">
      <w:start w:val="1"/>
      <w:numFmt w:val="lowerLetter"/>
      <w:lvlText w:val="%5."/>
      <w:lvlJc w:val="left"/>
      <w:pPr>
        <w:ind w:left="4804" w:hanging="360"/>
      </w:pPr>
    </w:lvl>
    <w:lvl w:ilvl="5" w:tplc="041D001B" w:tentative="1">
      <w:start w:val="1"/>
      <w:numFmt w:val="lowerRoman"/>
      <w:lvlText w:val="%6."/>
      <w:lvlJc w:val="right"/>
      <w:pPr>
        <w:ind w:left="5524" w:hanging="180"/>
      </w:pPr>
    </w:lvl>
    <w:lvl w:ilvl="6" w:tplc="041D000F" w:tentative="1">
      <w:start w:val="1"/>
      <w:numFmt w:val="decimal"/>
      <w:lvlText w:val="%7."/>
      <w:lvlJc w:val="left"/>
      <w:pPr>
        <w:ind w:left="6244" w:hanging="360"/>
      </w:pPr>
    </w:lvl>
    <w:lvl w:ilvl="7" w:tplc="041D0019" w:tentative="1">
      <w:start w:val="1"/>
      <w:numFmt w:val="lowerLetter"/>
      <w:lvlText w:val="%8."/>
      <w:lvlJc w:val="left"/>
      <w:pPr>
        <w:ind w:left="6964" w:hanging="360"/>
      </w:pPr>
    </w:lvl>
    <w:lvl w:ilvl="8" w:tplc="041D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12" w15:restartNumberingAfterBreak="0">
    <w:nsid w:val="6CF8475B"/>
    <w:multiLevelType w:val="hybridMultilevel"/>
    <w:tmpl w:val="CB10D77E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141"/>
        <w:lvlJc w:val="left"/>
        <w:pPr>
          <w:ind w:left="1701" w:hanging="141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12"/>
  </w:num>
  <w:num w:numId="11">
    <w:abstractNumId w:val="6"/>
  </w:num>
  <w:num w:numId="12">
    <w:abstractNumId w:val="10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GrammaticalErrors/>
  <w:activeWritingStyle w:appName="MSWord" w:lang="sv-SE" w:vendorID="666" w:dllVersion="513" w:checkStyle="1"/>
  <w:activeWritingStyle w:appName="MSWord" w:lang="sv-SE" w:vendorID="22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C4E"/>
    <w:rsid w:val="000251FB"/>
    <w:rsid w:val="00046472"/>
    <w:rsid w:val="00065114"/>
    <w:rsid w:val="00066749"/>
    <w:rsid w:val="000A3151"/>
    <w:rsid w:val="000C42DF"/>
    <w:rsid w:val="000C590B"/>
    <w:rsid w:val="000D6308"/>
    <w:rsid w:val="000E1A0C"/>
    <w:rsid w:val="000E28F1"/>
    <w:rsid w:val="000F7155"/>
    <w:rsid w:val="000F7ECB"/>
    <w:rsid w:val="001261D1"/>
    <w:rsid w:val="00135E3A"/>
    <w:rsid w:val="0013648C"/>
    <w:rsid w:val="001464CC"/>
    <w:rsid w:val="00146DDE"/>
    <w:rsid w:val="00155462"/>
    <w:rsid w:val="001624A9"/>
    <w:rsid w:val="001818AA"/>
    <w:rsid w:val="00183235"/>
    <w:rsid w:val="001C1AB1"/>
    <w:rsid w:val="00206B44"/>
    <w:rsid w:val="00230648"/>
    <w:rsid w:val="00233B0A"/>
    <w:rsid w:val="00240D4B"/>
    <w:rsid w:val="00243FBA"/>
    <w:rsid w:val="00271BB2"/>
    <w:rsid w:val="00297E04"/>
    <w:rsid w:val="002A53CE"/>
    <w:rsid w:val="002A7833"/>
    <w:rsid w:val="002D0F8D"/>
    <w:rsid w:val="002D5C4E"/>
    <w:rsid w:val="002D75CC"/>
    <w:rsid w:val="002E5C38"/>
    <w:rsid w:val="00301613"/>
    <w:rsid w:val="00310D80"/>
    <w:rsid w:val="00335D25"/>
    <w:rsid w:val="00366CBE"/>
    <w:rsid w:val="00370584"/>
    <w:rsid w:val="003729D2"/>
    <w:rsid w:val="003807D5"/>
    <w:rsid w:val="003B3D0C"/>
    <w:rsid w:val="003B5FAE"/>
    <w:rsid w:val="003B7C22"/>
    <w:rsid w:val="003C40A0"/>
    <w:rsid w:val="003E0DA7"/>
    <w:rsid w:val="00410573"/>
    <w:rsid w:val="00416538"/>
    <w:rsid w:val="0041770D"/>
    <w:rsid w:val="00437D2C"/>
    <w:rsid w:val="00445C9D"/>
    <w:rsid w:val="00445CE2"/>
    <w:rsid w:val="00446B68"/>
    <w:rsid w:val="00452834"/>
    <w:rsid w:val="00452915"/>
    <w:rsid w:val="00461626"/>
    <w:rsid w:val="00483499"/>
    <w:rsid w:val="00486B91"/>
    <w:rsid w:val="004914BF"/>
    <w:rsid w:val="00492426"/>
    <w:rsid w:val="00492578"/>
    <w:rsid w:val="004A6660"/>
    <w:rsid w:val="004B2A87"/>
    <w:rsid w:val="004B5B3D"/>
    <w:rsid w:val="004E5FAF"/>
    <w:rsid w:val="004E7934"/>
    <w:rsid w:val="0050053E"/>
    <w:rsid w:val="00505D48"/>
    <w:rsid w:val="00507E50"/>
    <w:rsid w:val="005231A2"/>
    <w:rsid w:val="00530EF4"/>
    <w:rsid w:val="00532F6C"/>
    <w:rsid w:val="0053769B"/>
    <w:rsid w:val="0054367A"/>
    <w:rsid w:val="00544A60"/>
    <w:rsid w:val="0057400C"/>
    <w:rsid w:val="005A7FE7"/>
    <w:rsid w:val="005B4E98"/>
    <w:rsid w:val="005B75BB"/>
    <w:rsid w:val="005C033F"/>
    <w:rsid w:val="005E7C56"/>
    <w:rsid w:val="005F3B9F"/>
    <w:rsid w:val="006043F8"/>
    <w:rsid w:val="00627C1C"/>
    <w:rsid w:val="00667332"/>
    <w:rsid w:val="00667E5E"/>
    <w:rsid w:val="006A09DC"/>
    <w:rsid w:val="006C040A"/>
    <w:rsid w:val="006C312D"/>
    <w:rsid w:val="006D60E1"/>
    <w:rsid w:val="006F7C48"/>
    <w:rsid w:val="006F7D7C"/>
    <w:rsid w:val="007100BE"/>
    <w:rsid w:val="0074792A"/>
    <w:rsid w:val="00772548"/>
    <w:rsid w:val="0077371A"/>
    <w:rsid w:val="00773D2B"/>
    <w:rsid w:val="0079533C"/>
    <w:rsid w:val="00797792"/>
    <w:rsid w:val="007A1AE0"/>
    <w:rsid w:val="007B4A5A"/>
    <w:rsid w:val="007C1D83"/>
    <w:rsid w:val="007D3A0B"/>
    <w:rsid w:val="007E6EFC"/>
    <w:rsid w:val="00834C13"/>
    <w:rsid w:val="00840022"/>
    <w:rsid w:val="00895666"/>
    <w:rsid w:val="00897869"/>
    <w:rsid w:val="008A207A"/>
    <w:rsid w:val="008A3D8C"/>
    <w:rsid w:val="008A4F2D"/>
    <w:rsid w:val="008B3C63"/>
    <w:rsid w:val="008B73C0"/>
    <w:rsid w:val="008D1BF0"/>
    <w:rsid w:val="008F5E8B"/>
    <w:rsid w:val="00921C51"/>
    <w:rsid w:val="009409A7"/>
    <w:rsid w:val="0094176C"/>
    <w:rsid w:val="00961200"/>
    <w:rsid w:val="00966A1A"/>
    <w:rsid w:val="009B2F17"/>
    <w:rsid w:val="009C2B0D"/>
    <w:rsid w:val="00A002F0"/>
    <w:rsid w:val="00A073D0"/>
    <w:rsid w:val="00A12ED5"/>
    <w:rsid w:val="00A25D6F"/>
    <w:rsid w:val="00A33657"/>
    <w:rsid w:val="00A44222"/>
    <w:rsid w:val="00A76D55"/>
    <w:rsid w:val="00A80256"/>
    <w:rsid w:val="00A902F5"/>
    <w:rsid w:val="00AB5A3B"/>
    <w:rsid w:val="00AC3995"/>
    <w:rsid w:val="00AE26DF"/>
    <w:rsid w:val="00B06AEB"/>
    <w:rsid w:val="00B30D00"/>
    <w:rsid w:val="00B33B3E"/>
    <w:rsid w:val="00B5361F"/>
    <w:rsid w:val="00B63F8E"/>
    <w:rsid w:val="00B843BB"/>
    <w:rsid w:val="00B850FC"/>
    <w:rsid w:val="00B87152"/>
    <w:rsid w:val="00B96A88"/>
    <w:rsid w:val="00BA4762"/>
    <w:rsid w:val="00BB2C5C"/>
    <w:rsid w:val="00BB300E"/>
    <w:rsid w:val="00BB3E91"/>
    <w:rsid w:val="00BB5843"/>
    <w:rsid w:val="00BD61F2"/>
    <w:rsid w:val="00C03627"/>
    <w:rsid w:val="00C1711C"/>
    <w:rsid w:val="00C34694"/>
    <w:rsid w:val="00C36E74"/>
    <w:rsid w:val="00C62780"/>
    <w:rsid w:val="00C84E5E"/>
    <w:rsid w:val="00C97D54"/>
    <w:rsid w:val="00CA16ED"/>
    <w:rsid w:val="00CF07F0"/>
    <w:rsid w:val="00D04919"/>
    <w:rsid w:val="00D138EF"/>
    <w:rsid w:val="00D16323"/>
    <w:rsid w:val="00D30108"/>
    <w:rsid w:val="00D364E6"/>
    <w:rsid w:val="00D41567"/>
    <w:rsid w:val="00D54FAD"/>
    <w:rsid w:val="00D62149"/>
    <w:rsid w:val="00D62FF9"/>
    <w:rsid w:val="00D828A0"/>
    <w:rsid w:val="00D82D9A"/>
    <w:rsid w:val="00D9028E"/>
    <w:rsid w:val="00DB7041"/>
    <w:rsid w:val="00DC687A"/>
    <w:rsid w:val="00DD1447"/>
    <w:rsid w:val="00DD262B"/>
    <w:rsid w:val="00DD3E11"/>
    <w:rsid w:val="00DD6A73"/>
    <w:rsid w:val="00DE51D5"/>
    <w:rsid w:val="00E01C58"/>
    <w:rsid w:val="00E02FC6"/>
    <w:rsid w:val="00E0607C"/>
    <w:rsid w:val="00E1072A"/>
    <w:rsid w:val="00E1410C"/>
    <w:rsid w:val="00E1686F"/>
    <w:rsid w:val="00E33B7A"/>
    <w:rsid w:val="00E54AAB"/>
    <w:rsid w:val="00E82EB3"/>
    <w:rsid w:val="00EA0A2F"/>
    <w:rsid w:val="00EA13AA"/>
    <w:rsid w:val="00EA1F13"/>
    <w:rsid w:val="00EA5704"/>
    <w:rsid w:val="00EE33B4"/>
    <w:rsid w:val="00EE7F65"/>
    <w:rsid w:val="00EF7271"/>
    <w:rsid w:val="00F00696"/>
    <w:rsid w:val="00F007A1"/>
    <w:rsid w:val="00F00D91"/>
    <w:rsid w:val="00F0105D"/>
    <w:rsid w:val="00F06BED"/>
    <w:rsid w:val="00F215C4"/>
    <w:rsid w:val="00F45F0A"/>
    <w:rsid w:val="00F517C4"/>
    <w:rsid w:val="00F54CCB"/>
    <w:rsid w:val="00F717F7"/>
    <w:rsid w:val="00F86C61"/>
    <w:rsid w:val="00FA20C6"/>
    <w:rsid w:val="00FC5560"/>
    <w:rsid w:val="00FD591F"/>
    <w:rsid w:val="00FD62E6"/>
    <w:rsid w:val="00FF3AF2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9F9CCB0"/>
  <w15:docId w15:val="{B694AE95-C107-4645-90E9-D4BC77DC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548"/>
    <w:rPr>
      <w:rFonts w:ascii="Courier" w:hAnsi="Courier"/>
      <w:sz w:val="24"/>
    </w:rPr>
  </w:style>
  <w:style w:type="paragraph" w:styleId="Rubrik1">
    <w:name w:val="heading 1"/>
    <w:basedOn w:val="Normal"/>
    <w:next w:val="Normal"/>
    <w:qFormat/>
    <w:rsid w:val="00772548"/>
    <w:pPr>
      <w:keepNext/>
      <w:keepLines/>
      <w:tabs>
        <w:tab w:val="left" w:pos="1559"/>
        <w:tab w:val="left" w:pos="1831"/>
        <w:tab w:val="left" w:pos="3402"/>
      </w:tabs>
      <w:spacing w:before="60" w:after="200"/>
      <w:ind w:left="1560" w:right="851" w:hanging="1418"/>
      <w:outlineLvl w:val="0"/>
    </w:pPr>
    <w:rPr>
      <w:rFonts w:ascii="Arial" w:hAnsi="Arial"/>
      <w:b/>
      <w:sz w:val="22"/>
    </w:rPr>
  </w:style>
  <w:style w:type="paragraph" w:styleId="Rubrik2">
    <w:name w:val="heading 2"/>
    <w:basedOn w:val="Normal"/>
    <w:next w:val="Normal"/>
    <w:qFormat/>
    <w:rsid w:val="00772548"/>
    <w:pPr>
      <w:keepNext/>
      <w:outlineLvl w:val="1"/>
    </w:pPr>
    <w:rPr>
      <w:rFonts w:ascii="Times New Roman" w:hAnsi="Times New Roman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rsid w:val="00772548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rsid w:val="00772548"/>
    <w:pPr>
      <w:tabs>
        <w:tab w:val="center" w:pos="4819"/>
        <w:tab w:val="right" w:pos="9071"/>
      </w:tabs>
    </w:pPr>
  </w:style>
  <w:style w:type="paragraph" w:customStyle="1" w:styleId="Sidhuvud1">
    <w:name w:val="Sidhuvud 1"/>
    <w:basedOn w:val="Sidhuvud"/>
    <w:rsid w:val="00772548"/>
    <w:pPr>
      <w:tabs>
        <w:tab w:val="right" w:pos="9356"/>
      </w:tabs>
    </w:pPr>
    <w:rPr>
      <w:rFonts w:ascii="Times New Roman" w:hAnsi="Times New Roman"/>
    </w:rPr>
  </w:style>
  <w:style w:type="paragraph" w:customStyle="1" w:styleId="Lpandetext">
    <w:name w:val="Löpande text"/>
    <w:basedOn w:val="Normal"/>
    <w:rsid w:val="00772548"/>
    <w:pPr>
      <w:tabs>
        <w:tab w:val="right" w:pos="9356"/>
      </w:tabs>
      <w:ind w:left="1560" w:right="1588"/>
    </w:pPr>
    <w:rPr>
      <w:rFonts w:ascii="Times New Roman" w:hAnsi="Times New Roman"/>
    </w:rPr>
  </w:style>
  <w:style w:type="paragraph" w:customStyle="1" w:styleId="Kursivrubrik">
    <w:name w:val="Kursiv rubrik"/>
    <w:basedOn w:val="Lpandetext"/>
    <w:rsid w:val="00772548"/>
    <w:rPr>
      <w:i/>
    </w:rPr>
  </w:style>
  <w:style w:type="paragraph" w:customStyle="1" w:styleId="Kodrubrik">
    <w:name w:val="Kodrubrik"/>
    <w:basedOn w:val="Normal"/>
    <w:rsid w:val="00772548"/>
    <w:pPr>
      <w:ind w:left="1560" w:right="1588" w:hanging="1418"/>
    </w:pPr>
    <w:rPr>
      <w:rFonts w:ascii="Times New Roman" w:hAnsi="Times New Roman"/>
      <w:b/>
    </w:rPr>
  </w:style>
  <w:style w:type="paragraph" w:customStyle="1" w:styleId="Sidhuvud2">
    <w:name w:val="Sidhuvud 2"/>
    <w:basedOn w:val="Sidhuvud"/>
    <w:rsid w:val="00772548"/>
    <w:pPr>
      <w:jc w:val="center"/>
    </w:pPr>
    <w:rPr>
      <w:rFonts w:ascii="Times New Roman" w:hAnsi="Times New Roman"/>
    </w:rPr>
  </w:style>
  <w:style w:type="character" w:styleId="Sidnummer">
    <w:name w:val="page number"/>
    <w:basedOn w:val="Standardstycketeckensnitt"/>
    <w:rsid w:val="00772548"/>
  </w:style>
  <w:style w:type="paragraph" w:customStyle="1" w:styleId="Formatmall1">
    <w:name w:val="Formatmall1"/>
    <w:basedOn w:val="Normal"/>
    <w:rsid w:val="00772548"/>
    <w:pPr>
      <w:tabs>
        <w:tab w:val="left" w:pos="1559"/>
        <w:tab w:val="left" w:pos="3402"/>
      </w:tabs>
      <w:spacing w:before="60" w:after="160"/>
      <w:ind w:left="1560" w:right="851" w:hanging="1418"/>
    </w:pPr>
    <w:rPr>
      <w:rFonts w:ascii="Arial" w:hAnsi="Arial"/>
      <w:sz w:val="22"/>
    </w:rPr>
  </w:style>
  <w:style w:type="character" w:styleId="Hyperlnk">
    <w:name w:val="Hyperlink"/>
    <w:rsid w:val="002D5C4E"/>
    <w:rPr>
      <w:color w:val="0000FF"/>
      <w:u w:val="single"/>
    </w:rPr>
  </w:style>
  <w:style w:type="paragraph" w:styleId="Ballongtext">
    <w:name w:val="Balloon Text"/>
    <w:basedOn w:val="Normal"/>
    <w:semiHidden/>
    <w:rsid w:val="003807D5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uiPriority w:val="99"/>
    <w:rsid w:val="00667332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ALLAR\MALL57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MALL57.DOT</Template>
  <TotalTime>0</TotalTime>
  <Pages>2</Pages>
  <Words>316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Lindinvent AMA-text</vt:lpstr>
    </vt:vector>
  </TitlesOfParts>
  <Company>Lindab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Lindab</dc:title>
  <dc:creator>Lindab</dc:creator>
  <cp:lastModifiedBy>Morin, Ann-Marie</cp:lastModifiedBy>
  <cp:revision>3</cp:revision>
  <cp:lastPrinted>2013-05-02T13:01:00Z</cp:lastPrinted>
  <dcterms:created xsi:type="dcterms:W3CDTF">2015-09-09T12:21:00Z</dcterms:created>
  <dcterms:modified xsi:type="dcterms:W3CDTF">2018-10-09T13:05:00Z</dcterms:modified>
</cp:coreProperties>
</file>